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06F0" w14:textId="3EBB2A89" w:rsidR="00376CD0" w:rsidRDefault="00D14FD5" w:rsidP="00480B14">
      <w:pPr>
        <w:pStyle w:val="Heading1"/>
      </w:pPr>
      <w:bookmarkStart w:id="0" w:name="_Toc491422503"/>
      <w:bookmarkStart w:id="1" w:name="_Toc17885547"/>
      <w:r>
        <w:t>SUBMISSION FORM E</w:t>
      </w:r>
      <w:r w:rsidR="00376CD0" w:rsidRPr="004479E9">
        <w:t xml:space="preserve"> – LIST</w:t>
      </w:r>
      <w:r w:rsidR="00376CD0">
        <w:t xml:space="preserve"> OF </w:t>
      </w:r>
      <w:r w:rsidR="00504941">
        <w:t>SUBCONSULTANT</w:t>
      </w:r>
      <w:r w:rsidR="00376CD0">
        <w:t>S</w:t>
      </w:r>
      <w:bookmarkEnd w:id="0"/>
      <w:bookmarkEnd w:id="1"/>
      <w:r w:rsidR="007A111C">
        <w:t>/SUBCONTRACTORS</w:t>
      </w:r>
    </w:p>
    <w:p w14:paraId="0F3A0673" w14:textId="77777777" w:rsidR="00376CD0" w:rsidRDefault="00376CD0" w:rsidP="00376CD0">
      <w:pPr>
        <w:autoSpaceDE w:val="0"/>
        <w:autoSpaceDN w:val="0"/>
        <w:adjustRightInd w:val="0"/>
        <w:ind w:left="1080"/>
        <w:jc w:val="both"/>
      </w:pPr>
    </w:p>
    <w:p w14:paraId="40161469" w14:textId="313896FB" w:rsidR="00376CD0" w:rsidRPr="00A2228C" w:rsidRDefault="00376CD0" w:rsidP="00376CD0">
      <w:pPr>
        <w:autoSpaceDE w:val="0"/>
        <w:autoSpaceDN w:val="0"/>
        <w:adjustRightInd w:val="0"/>
        <w:jc w:val="both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Complete this </w:t>
      </w:r>
      <w:r w:rsidR="00B60C32">
        <w:rPr>
          <w:rFonts w:eastAsia="Cambria"/>
          <w:sz w:val="22"/>
          <w:szCs w:val="22"/>
        </w:rPr>
        <w:t>submission form</w:t>
      </w:r>
      <w:r w:rsidR="00B60C32" w:rsidRPr="00A2228C">
        <w:rPr>
          <w:rFonts w:eastAsia="Cambria"/>
          <w:sz w:val="22"/>
          <w:szCs w:val="22"/>
        </w:rPr>
        <w:t xml:space="preserve"> </w:t>
      </w:r>
      <w:r w:rsidR="003208F7">
        <w:rPr>
          <w:rFonts w:eastAsia="Cambria"/>
          <w:sz w:val="22"/>
          <w:szCs w:val="22"/>
        </w:rPr>
        <w:t xml:space="preserve">by </w:t>
      </w:r>
      <w:r w:rsidRPr="00A2228C">
        <w:rPr>
          <w:rFonts w:eastAsia="Cambria"/>
          <w:sz w:val="22"/>
          <w:szCs w:val="22"/>
        </w:rPr>
        <w:t xml:space="preserve">providing all </w:t>
      </w:r>
      <w:r w:rsidR="003208F7" w:rsidRPr="00A2228C">
        <w:rPr>
          <w:rFonts w:eastAsia="Cambria"/>
          <w:sz w:val="22"/>
          <w:szCs w:val="22"/>
        </w:rPr>
        <w:t>the information</w:t>
      </w:r>
      <w:r w:rsidRPr="00A2228C">
        <w:rPr>
          <w:rFonts w:eastAsia="Cambria"/>
          <w:sz w:val="22"/>
          <w:szCs w:val="22"/>
        </w:rPr>
        <w:t xml:space="preserve"> requested on the </w:t>
      </w:r>
      <w:r w:rsidR="00B60C32">
        <w:rPr>
          <w:rFonts w:eastAsia="Cambria"/>
          <w:sz w:val="22"/>
          <w:szCs w:val="22"/>
        </w:rPr>
        <w:t>submission form</w:t>
      </w:r>
      <w:r w:rsidRPr="00A2228C">
        <w:rPr>
          <w:rFonts w:eastAsia="Cambria"/>
          <w:sz w:val="22"/>
          <w:szCs w:val="22"/>
        </w:rPr>
        <w:t xml:space="preserve">. If no </w:t>
      </w:r>
      <w:r w:rsidR="00504941">
        <w:rPr>
          <w:rFonts w:eastAsia="Cambria"/>
          <w:sz w:val="22"/>
          <w:szCs w:val="22"/>
        </w:rPr>
        <w:t>subconsultant</w:t>
      </w:r>
      <w:r w:rsidRPr="00A2228C">
        <w:rPr>
          <w:rFonts w:eastAsia="Cambria"/>
          <w:sz w:val="22"/>
          <w:szCs w:val="22"/>
        </w:rPr>
        <w:t>s</w:t>
      </w:r>
      <w:r w:rsidR="00C14BFE">
        <w:rPr>
          <w:rFonts w:eastAsia="Cambria"/>
          <w:sz w:val="22"/>
          <w:szCs w:val="22"/>
        </w:rPr>
        <w:t>/subcontractors</w:t>
      </w:r>
      <w:r>
        <w:rPr>
          <w:rFonts w:eastAsia="Cambria"/>
          <w:sz w:val="22"/>
          <w:szCs w:val="22"/>
        </w:rPr>
        <w:t xml:space="preserve"> </w:t>
      </w:r>
      <w:r w:rsidR="003208F7">
        <w:rPr>
          <w:rFonts w:eastAsia="Cambria"/>
          <w:sz w:val="22"/>
          <w:szCs w:val="22"/>
        </w:rPr>
        <w:t>are</w:t>
      </w:r>
      <w:r>
        <w:rPr>
          <w:rFonts w:eastAsia="Cambria"/>
          <w:sz w:val="22"/>
          <w:szCs w:val="22"/>
        </w:rPr>
        <w:t xml:space="preserve"> used on this project, indicate</w:t>
      </w:r>
      <w:r w:rsidRPr="00A2228C">
        <w:rPr>
          <w:rFonts w:eastAsia="Cambria"/>
          <w:sz w:val="22"/>
          <w:szCs w:val="22"/>
        </w:rPr>
        <w:t xml:space="preserve"> “</w:t>
      </w:r>
      <w:r>
        <w:rPr>
          <w:rFonts w:eastAsia="Cambria"/>
          <w:sz w:val="22"/>
          <w:szCs w:val="22"/>
        </w:rPr>
        <w:t xml:space="preserve">Using </w:t>
      </w:r>
      <w:r w:rsidRPr="00A2228C">
        <w:rPr>
          <w:rFonts w:eastAsia="Cambria"/>
          <w:sz w:val="22"/>
          <w:szCs w:val="22"/>
        </w:rPr>
        <w:t xml:space="preserve">Own Forces” </w:t>
      </w:r>
      <w:r>
        <w:rPr>
          <w:rFonts w:eastAsia="Cambria"/>
          <w:sz w:val="22"/>
          <w:szCs w:val="22"/>
        </w:rPr>
        <w:t>in the space provided</w:t>
      </w:r>
      <w:r w:rsidRPr="00A2228C">
        <w:rPr>
          <w:rFonts w:eastAsia="Cambria"/>
          <w:sz w:val="22"/>
          <w:szCs w:val="22"/>
        </w:rPr>
        <w:t xml:space="preserve">. </w:t>
      </w:r>
      <w:r w:rsidRPr="005D0A42">
        <w:rPr>
          <w:rFonts w:eastAsia="Cambria"/>
          <w:b/>
          <w:sz w:val="22"/>
          <w:szCs w:val="22"/>
          <w:u w:val="single"/>
        </w:rPr>
        <w:t xml:space="preserve">The </w:t>
      </w:r>
      <w:r>
        <w:rPr>
          <w:rFonts w:eastAsia="Cambria"/>
          <w:b/>
          <w:sz w:val="22"/>
          <w:szCs w:val="22"/>
          <w:u w:val="single"/>
        </w:rPr>
        <w:t>Proponent</w:t>
      </w:r>
      <w:r w:rsidRPr="005D0A42">
        <w:rPr>
          <w:rFonts w:eastAsia="Cambria"/>
          <w:b/>
          <w:sz w:val="22"/>
          <w:szCs w:val="22"/>
          <w:u w:val="single"/>
        </w:rPr>
        <w:t xml:space="preserve"> must advise </w:t>
      </w:r>
      <w:r w:rsidR="003208F7">
        <w:rPr>
          <w:rFonts w:eastAsia="Cambria"/>
          <w:b/>
          <w:sz w:val="22"/>
          <w:szCs w:val="22"/>
          <w:u w:val="single"/>
        </w:rPr>
        <w:t>GBC</w:t>
      </w:r>
      <w:r w:rsidRPr="005D0A42">
        <w:rPr>
          <w:rFonts w:eastAsia="Cambria"/>
          <w:b/>
          <w:sz w:val="22"/>
          <w:szCs w:val="22"/>
          <w:u w:val="single"/>
        </w:rPr>
        <w:t xml:space="preserve"> in </w:t>
      </w:r>
      <w:r w:rsidR="003208F7">
        <w:rPr>
          <w:rFonts w:eastAsia="Cambria"/>
          <w:b/>
          <w:sz w:val="22"/>
          <w:szCs w:val="22"/>
          <w:u w:val="single"/>
        </w:rPr>
        <w:t xml:space="preserve">writing of any intention to change </w:t>
      </w:r>
      <w:r w:rsidR="00504941">
        <w:rPr>
          <w:rFonts w:eastAsia="Cambria"/>
          <w:b/>
          <w:sz w:val="22"/>
          <w:szCs w:val="22"/>
          <w:u w:val="single"/>
        </w:rPr>
        <w:t>subconsultant</w:t>
      </w:r>
      <w:r w:rsidRPr="005D0A42">
        <w:rPr>
          <w:rFonts w:eastAsia="Cambria"/>
          <w:b/>
          <w:sz w:val="22"/>
          <w:szCs w:val="22"/>
          <w:u w:val="single"/>
        </w:rPr>
        <w:t>s</w:t>
      </w:r>
      <w:r w:rsidR="00C14BFE">
        <w:rPr>
          <w:rFonts w:eastAsia="Cambria"/>
          <w:b/>
          <w:sz w:val="22"/>
          <w:szCs w:val="22"/>
          <w:u w:val="single"/>
        </w:rPr>
        <w:t>/subcontractors</w:t>
      </w:r>
      <w:r w:rsidRPr="005D0A42">
        <w:rPr>
          <w:rFonts w:eastAsia="Cambria"/>
          <w:b/>
          <w:sz w:val="22"/>
          <w:szCs w:val="22"/>
          <w:u w:val="single"/>
        </w:rPr>
        <w:t xml:space="preserve"> at any time during the Agreement</w:t>
      </w:r>
      <w:r w:rsidRPr="00A2228C">
        <w:rPr>
          <w:rFonts w:eastAsia="Cambria"/>
          <w:sz w:val="22"/>
          <w:szCs w:val="22"/>
        </w:rPr>
        <w:t xml:space="preserve">. Note that </w:t>
      </w:r>
      <w:r w:rsidR="003208F7">
        <w:rPr>
          <w:rFonts w:eastAsia="Cambria"/>
          <w:sz w:val="22"/>
          <w:szCs w:val="22"/>
        </w:rPr>
        <w:t>GBC</w:t>
      </w:r>
      <w:r w:rsidRPr="00A2228C">
        <w:rPr>
          <w:rFonts w:eastAsia="Cambria"/>
          <w:sz w:val="22"/>
          <w:szCs w:val="22"/>
        </w:rPr>
        <w:t xml:space="preserve"> reserves the right to reject any named </w:t>
      </w:r>
      <w:r w:rsidR="00504941">
        <w:rPr>
          <w:rFonts w:eastAsia="Cambria"/>
          <w:sz w:val="22"/>
          <w:szCs w:val="22"/>
        </w:rPr>
        <w:t>subconsultant</w:t>
      </w:r>
      <w:r w:rsidR="00C14BFE">
        <w:rPr>
          <w:rFonts w:eastAsia="Cambria"/>
          <w:sz w:val="22"/>
          <w:szCs w:val="22"/>
        </w:rPr>
        <w:t>/subcontractor</w:t>
      </w:r>
      <w:r w:rsidRPr="00A2228C">
        <w:rPr>
          <w:rFonts w:eastAsia="Cambria"/>
          <w:sz w:val="22"/>
          <w:szCs w:val="22"/>
        </w:rPr>
        <w:t xml:space="preserve"> at its sole discretion.  </w:t>
      </w:r>
    </w:p>
    <w:p w14:paraId="2A19E78C" w14:textId="73E12C59" w:rsidR="001212E2" w:rsidRDefault="00376CD0" w:rsidP="00376CD0">
      <w:pPr>
        <w:pStyle w:val="BodyText"/>
        <w:widowControl w:val="0"/>
        <w:tabs>
          <w:tab w:val="left" w:pos="-720"/>
          <w:tab w:val="num" w:pos="1440"/>
        </w:tabs>
        <w:suppressAutoHyphens/>
        <w:spacing w:before="40" w:after="40"/>
        <w:rPr>
          <w:szCs w:val="22"/>
        </w:rPr>
      </w:pPr>
      <w:r>
        <w:rPr>
          <w:szCs w:val="22"/>
        </w:rPr>
        <w:t xml:space="preserve">Identify </w:t>
      </w:r>
      <w:r w:rsidR="00504941">
        <w:rPr>
          <w:szCs w:val="22"/>
        </w:rPr>
        <w:t>subconsultant</w:t>
      </w:r>
      <w:r w:rsidRPr="00A2228C">
        <w:rPr>
          <w:szCs w:val="22"/>
        </w:rPr>
        <w:t>s</w:t>
      </w:r>
      <w:r w:rsidR="00C14BFE">
        <w:rPr>
          <w:szCs w:val="22"/>
        </w:rPr>
        <w:t>/</w:t>
      </w:r>
      <w:proofErr w:type="spellStart"/>
      <w:r w:rsidR="00C14BFE">
        <w:rPr>
          <w:szCs w:val="22"/>
        </w:rPr>
        <w:t>subcontactors</w:t>
      </w:r>
      <w:proofErr w:type="spellEnd"/>
      <w:r w:rsidRPr="00A2228C">
        <w:rPr>
          <w:szCs w:val="22"/>
        </w:rPr>
        <w:t xml:space="preserve"> who will be used to execute portions of work to conform to the</w:t>
      </w:r>
      <w:r w:rsidR="003208F7">
        <w:rPr>
          <w:szCs w:val="22"/>
        </w:rPr>
        <w:t xml:space="preserve"> </w:t>
      </w:r>
      <w:r w:rsidRPr="00A2228C">
        <w:rPr>
          <w:szCs w:val="22"/>
        </w:rPr>
        <w:t xml:space="preserve">requirements of </w:t>
      </w:r>
      <w:r w:rsidRPr="00C76FA3">
        <w:rPr>
          <w:szCs w:val="22"/>
        </w:rPr>
        <w:t xml:space="preserve">the Contract Documents. </w:t>
      </w:r>
      <w:r w:rsidR="00504941">
        <w:rPr>
          <w:szCs w:val="22"/>
        </w:rPr>
        <w:t>Subconsultant</w:t>
      </w:r>
      <w:r w:rsidRPr="00C76FA3">
        <w:rPr>
          <w:szCs w:val="22"/>
        </w:rPr>
        <w:t>s</w:t>
      </w:r>
      <w:r w:rsidR="00AB26C8">
        <w:rPr>
          <w:szCs w:val="22"/>
        </w:rPr>
        <w:t>/subcontractors</w:t>
      </w:r>
      <w:r w:rsidRPr="00C76FA3">
        <w:rPr>
          <w:szCs w:val="22"/>
        </w:rPr>
        <w:t xml:space="preserve"> are required to declare litigation</w:t>
      </w:r>
      <w:r w:rsidR="003208F7">
        <w:rPr>
          <w:szCs w:val="22"/>
        </w:rPr>
        <w:t xml:space="preserve"> </w:t>
      </w:r>
      <w:r w:rsidRPr="00C76FA3">
        <w:rPr>
          <w:szCs w:val="22"/>
        </w:rPr>
        <w:t xml:space="preserve">history with </w:t>
      </w:r>
      <w:r w:rsidR="003208F7">
        <w:rPr>
          <w:szCs w:val="22"/>
        </w:rPr>
        <w:t>GBC</w:t>
      </w:r>
      <w:r w:rsidRPr="00C76FA3">
        <w:rPr>
          <w:szCs w:val="22"/>
        </w:rPr>
        <w:t xml:space="preserve"> or its subsidiaries</w:t>
      </w:r>
      <w:r w:rsidRPr="00A2228C">
        <w:rPr>
          <w:szCs w:val="22"/>
        </w:rPr>
        <w:t>.</w:t>
      </w:r>
    </w:p>
    <w:p w14:paraId="0732322A" w14:textId="77777777" w:rsidR="00AB460B" w:rsidRDefault="00AB460B">
      <w:pPr>
        <w:rPr>
          <w:szCs w:val="22"/>
        </w:rPr>
      </w:pPr>
    </w:p>
    <w:p w14:paraId="67DC06AB" w14:textId="7DE2E74B" w:rsidR="001C129F" w:rsidRPr="008834C6" w:rsidRDefault="001C129F" w:rsidP="00AB460B">
      <w:pPr>
        <w:pStyle w:val="ListParagraph"/>
        <w:numPr>
          <w:ilvl w:val="0"/>
          <w:numId w:val="7"/>
        </w:numPr>
        <w:rPr>
          <w:rFonts w:eastAsia="Times New Roman" w:cs="Times New Roman"/>
          <w:sz w:val="22"/>
          <w:szCs w:val="22"/>
          <w:lang w:val="en-CA"/>
        </w:rPr>
      </w:pPr>
      <w:r w:rsidRPr="008834C6">
        <w:rPr>
          <w:rFonts w:eastAsia="Times New Roman" w:cs="Times New Roman"/>
          <w:sz w:val="22"/>
          <w:szCs w:val="22"/>
          <w:lang w:val="en-CA"/>
        </w:rPr>
        <w:t xml:space="preserve">Proponents must select one </w:t>
      </w:r>
      <w:r w:rsidR="00AB26C8" w:rsidRPr="008834C6">
        <w:rPr>
          <w:rFonts w:eastAsia="Times New Roman" w:cs="Times New Roman"/>
          <w:sz w:val="22"/>
          <w:szCs w:val="22"/>
          <w:lang w:val="en-CA"/>
        </w:rPr>
        <w:t xml:space="preserve">(1) </w:t>
      </w:r>
      <w:r w:rsidRPr="008834C6">
        <w:rPr>
          <w:rFonts w:eastAsia="Times New Roman" w:cs="Times New Roman"/>
          <w:sz w:val="22"/>
          <w:szCs w:val="22"/>
          <w:lang w:val="en-CA"/>
        </w:rPr>
        <w:t>of the following roofing subcontractors:</w:t>
      </w:r>
    </w:p>
    <w:p w14:paraId="1B152CB1" w14:textId="77777777" w:rsidR="001C129F" w:rsidRPr="008834C6" w:rsidRDefault="001C129F" w:rsidP="00956BC5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 w:cs="Times New Roman"/>
          <w:sz w:val="22"/>
          <w:szCs w:val="22"/>
          <w:lang w:val="en-CA"/>
        </w:rPr>
      </w:pPr>
      <w:r w:rsidRPr="008834C6">
        <w:rPr>
          <w:rFonts w:eastAsia="Times New Roman" w:cs="Times New Roman"/>
          <w:sz w:val="22"/>
          <w:szCs w:val="22"/>
          <w:lang w:val="en-CA"/>
        </w:rPr>
        <w:t>Applewood.</w:t>
      </w:r>
    </w:p>
    <w:p w14:paraId="166045BD" w14:textId="77777777" w:rsidR="001C129F" w:rsidRPr="008834C6" w:rsidRDefault="001C129F" w:rsidP="00956BC5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 w:cs="Times New Roman"/>
          <w:sz w:val="22"/>
          <w:szCs w:val="22"/>
          <w:lang w:val="en-CA"/>
        </w:rPr>
      </w:pPr>
      <w:r w:rsidRPr="008834C6">
        <w:rPr>
          <w:rFonts w:eastAsia="Times New Roman" w:cs="Times New Roman"/>
          <w:sz w:val="22"/>
          <w:szCs w:val="22"/>
          <w:lang w:val="en-CA"/>
        </w:rPr>
        <w:t>Flynn.</w:t>
      </w:r>
    </w:p>
    <w:p w14:paraId="0660296C" w14:textId="77777777" w:rsidR="001C129F" w:rsidRPr="008834C6" w:rsidRDefault="001C129F" w:rsidP="00956BC5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 w:cs="Times New Roman"/>
          <w:sz w:val="22"/>
          <w:szCs w:val="22"/>
          <w:lang w:val="en-CA"/>
        </w:rPr>
      </w:pPr>
      <w:r w:rsidRPr="008834C6">
        <w:rPr>
          <w:rFonts w:eastAsia="Times New Roman" w:cs="Times New Roman"/>
          <w:sz w:val="22"/>
          <w:szCs w:val="22"/>
          <w:lang w:val="en-CA"/>
        </w:rPr>
        <w:t xml:space="preserve">Semple Gooder. </w:t>
      </w:r>
    </w:p>
    <w:p w14:paraId="3221CBD5" w14:textId="77777777" w:rsidR="001C129F" w:rsidRPr="008834C6" w:rsidRDefault="001C129F" w:rsidP="00956BC5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 w:cs="Times New Roman"/>
          <w:sz w:val="22"/>
          <w:szCs w:val="22"/>
          <w:lang w:val="en-CA"/>
        </w:rPr>
      </w:pPr>
      <w:r w:rsidRPr="008834C6">
        <w:rPr>
          <w:rFonts w:eastAsia="Times New Roman" w:cs="Times New Roman"/>
          <w:sz w:val="22"/>
          <w:szCs w:val="22"/>
          <w:lang w:val="en-CA"/>
        </w:rPr>
        <w:t>Bothwell Accurate.</w:t>
      </w:r>
    </w:p>
    <w:p w14:paraId="55957BAD" w14:textId="1FBA9C61" w:rsidR="001C129F" w:rsidRPr="008834C6" w:rsidRDefault="001C129F" w:rsidP="00956BC5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eastAsia="Times New Roman" w:cs="Times New Roman"/>
          <w:sz w:val="22"/>
          <w:szCs w:val="22"/>
          <w:lang w:val="en-CA"/>
        </w:rPr>
      </w:pPr>
      <w:r w:rsidRPr="008834C6">
        <w:rPr>
          <w:rFonts w:eastAsia="Times New Roman" w:cs="Times New Roman"/>
          <w:sz w:val="22"/>
          <w:szCs w:val="22"/>
          <w:lang w:val="en-CA"/>
        </w:rPr>
        <w:t>Atlas-Apex</w:t>
      </w:r>
      <w:r w:rsidR="00142DED">
        <w:rPr>
          <w:rFonts w:eastAsia="Times New Roman" w:cs="Times New Roman"/>
          <w:sz w:val="22"/>
          <w:szCs w:val="22"/>
          <w:lang w:val="en-CA"/>
        </w:rPr>
        <w:t>.</w:t>
      </w:r>
    </w:p>
    <w:p w14:paraId="0658A737" w14:textId="7C65C8FA" w:rsidR="001212E2" w:rsidRPr="00956BC5" w:rsidRDefault="001212E2" w:rsidP="00956BC5">
      <w:pPr>
        <w:pStyle w:val="ListParagraph"/>
        <w:numPr>
          <w:ilvl w:val="0"/>
          <w:numId w:val="7"/>
        </w:numPr>
        <w:rPr>
          <w:rFonts w:eastAsia="Times New Roman" w:cs="Times New Roman"/>
          <w:b/>
          <w:bCs/>
          <w:sz w:val="22"/>
          <w:szCs w:val="22"/>
          <w:lang w:val="en-CA"/>
        </w:rPr>
      </w:pPr>
      <w:r w:rsidRPr="008834C6">
        <w:rPr>
          <w:rFonts w:eastAsia="Times New Roman" w:cs="Times New Roman"/>
          <w:b/>
          <w:bCs/>
          <w:sz w:val="22"/>
          <w:szCs w:val="22"/>
          <w:lang w:val="en-CA"/>
        </w:rPr>
        <w:br w:type="page"/>
      </w:r>
    </w:p>
    <w:p w14:paraId="21D63662" w14:textId="77777777" w:rsidR="00376CD0" w:rsidRPr="00A2228C" w:rsidRDefault="00376CD0" w:rsidP="00376CD0">
      <w:pPr>
        <w:pStyle w:val="BodyText"/>
        <w:widowControl w:val="0"/>
        <w:tabs>
          <w:tab w:val="left" w:pos="-720"/>
          <w:tab w:val="num" w:pos="1440"/>
        </w:tabs>
        <w:suppressAutoHyphens/>
        <w:spacing w:before="40" w:after="40"/>
        <w:rPr>
          <w:szCs w:val="22"/>
        </w:rPr>
      </w:pPr>
    </w:p>
    <w:p w14:paraId="3ED4B2D0" w14:textId="77777777" w:rsidR="00376CD0" w:rsidRPr="00CF2985" w:rsidRDefault="00376CD0" w:rsidP="00376CD0">
      <w:pPr>
        <w:spacing w:line="240" w:lineRule="exact"/>
        <w:rPr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1"/>
      </w:tblGrid>
      <w:tr w:rsidR="00376CD0" w:rsidRPr="00CF2985" w14:paraId="2AA41239" w14:textId="77777777" w:rsidTr="00D95DF8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C9DF3" w14:textId="2D4C701B" w:rsidR="00376CD0" w:rsidRPr="00EA44C7" w:rsidRDefault="004F26C2" w:rsidP="004F26C2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1. Roofing </w:t>
            </w:r>
            <w:r w:rsidRPr="005A4D92">
              <w:rPr>
                <w:b/>
                <w:sz w:val="22"/>
                <w:szCs w:val="22"/>
              </w:rPr>
              <w:t>Subcontractor</w:t>
            </w:r>
            <w:r w:rsidR="00551214">
              <w:rPr>
                <w:b/>
                <w:sz w:val="22"/>
                <w:szCs w:val="22"/>
              </w:rPr>
              <w:t xml:space="preserve"> </w:t>
            </w:r>
            <w:r w:rsidR="003A1CA9">
              <w:rPr>
                <w:b/>
                <w:sz w:val="22"/>
                <w:szCs w:val="22"/>
              </w:rPr>
              <w:t>–</w:t>
            </w:r>
            <w:r w:rsidR="001F1E88">
              <w:rPr>
                <w:b/>
                <w:sz w:val="22"/>
                <w:szCs w:val="22"/>
              </w:rPr>
              <w:t xml:space="preserve"> </w:t>
            </w:r>
            <w:r w:rsidR="003A1CA9" w:rsidRPr="00956BC5">
              <w:rPr>
                <w:b/>
                <w:sz w:val="22"/>
                <w:szCs w:val="22"/>
              </w:rPr>
              <w:t xml:space="preserve">Refer </w:t>
            </w:r>
            <w:r w:rsidR="001B467F" w:rsidRPr="00956BC5">
              <w:rPr>
                <w:b/>
                <w:sz w:val="22"/>
                <w:szCs w:val="22"/>
              </w:rPr>
              <w:t>to vendor list of preferred Roof subcontractor</w:t>
            </w:r>
            <w:r w:rsidR="004E65E7">
              <w:rPr>
                <w:b/>
                <w:sz w:val="22"/>
                <w:szCs w:val="22"/>
              </w:rPr>
              <w:t>s</w:t>
            </w:r>
            <w:r w:rsidR="006067C5" w:rsidRPr="00956BC5">
              <w:rPr>
                <w:b/>
                <w:sz w:val="22"/>
                <w:szCs w:val="22"/>
              </w:rPr>
              <w:t xml:space="preserve"> above</w:t>
            </w:r>
            <w:r w:rsidR="001B46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6CD0" w:rsidRPr="00CF2985" w14:paraId="60C72A12" w14:textId="77777777" w:rsidTr="00D95DF8">
        <w:trPr>
          <w:trHeight w:val="384"/>
        </w:trPr>
        <w:tc>
          <w:tcPr>
            <w:tcW w:w="2127" w:type="dxa"/>
            <w:shd w:val="clear" w:color="auto" w:fill="auto"/>
            <w:vAlign w:val="center"/>
          </w:tcPr>
          <w:p w14:paraId="735BEF38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Company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28F52CDF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25CA9238" w14:textId="77777777" w:rsidTr="00D95DF8">
        <w:trPr>
          <w:trHeight w:val="382"/>
        </w:trPr>
        <w:tc>
          <w:tcPr>
            <w:tcW w:w="2127" w:type="dxa"/>
            <w:shd w:val="clear" w:color="auto" w:fill="auto"/>
            <w:vAlign w:val="center"/>
          </w:tcPr>
          <w:p w14:paraId="53A5E42E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Address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1E2FAB4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44974E94" w14:textId="77777777" w:rsidTr="00D95DF8">
        <w:trPr>
          <w:trHeight w:val="38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367F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Contact Person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FA344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1FC59EAC" w14:textId="77777777" w:rsidTr="00D95DF8">
        <w:trPr>
          <w:trHeight w:val="38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CA9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Contact Number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B9AFC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09864398" w14:textId="77777777" w:rsidTr="00D95DF8">
        <w:trPr>
          <w:trHeight w:val="38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7B650053" w14:textId="3CE33350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Scope of Work to be performed by </w:t>
            </w:r>
            <w:r w:rsidR="003705EC" w:rsidRPr="00CF2985">
              <w:rPr>
                <w:sz w:val="22"/>
                <w:szCs w:val="22"/>
              </w:rPr>
              <w:t xml:space="preserve">this </w:t>
            </w:r>
            <w:r w:rsidR="003705EC">
              <w:rPr>
                <w:sz w:val="22"/>
                <w:szCs w:val="22"/>
              </w:rPr>
              <w:t>Subcontractor</w:t>
            </w:r>
            <w:r w:rsidRPr="00CF2985">
              <w:rPr>
                <w:sz w:val="22"/>
                <w:szCs w:val="22"/>
              </w:rPr>
              <w:t>:</w:t>
            </w:r>
          </w:p>
          <w:p w14:paraId="6CCA7A2B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2EBDB3F1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2A9CDDF2" w14:textId="77777777" w:rsidR="00376CD0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16E43C18" w14:textId="77777777" w:rsidR="00956BC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3EACE2D1" w14:textId="77777777" w:rsidR="00956BC5" w:rsidRPr="00CF298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4588E72C" w14:textId="77777777" w:rsidTr="00D95DF8">
        <w:trPr>
          <w:trHeight w:val="38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7EDBE59F" w14:textId="4B162F90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Qualifications and experience of this </w:t>
            </w:r>
            <w:r w:rsidR="002B2137">
              <w:rPr>
                <w:sz w:val="22"/>
                <w:szCs w:val="22"/>
              </w:rPr>
              <w:t>Subcontractor</w:t>
            </w:r>
            <w:r w:rsidRPr="00CF2985">
              <w:rPr>
                <w:sz w:val="22"/>
                <w:szCs w:val="22"/>
              </w:rPr>
              <w:t>:</w:t>
            </w:r>
          </w:p>
          <w:p w14:paraId="550508EF" w14:textId="61F1EDC8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3D34A28C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74385D49" w14:textId="77777777" w:rsidR="00376CD0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00BEC9F6" w14:textId="77777777" w:rsidR="00956BC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274CBA04" w14:textId="77777777" w:rsidR="00956BC5" w:rsidRPr="00CF298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73C9FD67" w14:textId="77777777" w:rsidTr="00D95DF8">
        <w:trPr>
          <w:trHeight w:val="382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53E9" w14:textId="1ABD7986" w:rsidR="00376CD0" w:rsidRPr="00CF2985" w:rsidRDefault="001E2A79" w:rsidP="00D95DF8">
            <w:pPr>
              <w:spacing w:line="300" w:lineRule="exact"/>
              <w:rPr>
                <w:sz w:val="22"/>
                <w:szCs w:val="22"/>
              </w:rPr>
            </w:pPr>
            <w:r w:rsidRPr="00EA44C7">
              <w:rPr>
                <w:b/>
                <w:bCs/>
                <w:sz w:val="22"/>
                <w:szCs w:val="22"/>
              </w:rPr>
              <w:t>Subcontractor</w:t>
            </w:r>
            <w:r w:rsidDel="001E2A79">
              <w:rPr>
                <w:b/>
                <w:bCs/>
                <w:sz w:val="22"/>
                <w:szCs w:val="22"/>
              </w:rPr>
              <w:t xml:space="preserve"> </w:t>
            </w:r>
            <w:r w:rsidR="00376CD0" w:rsidRPr="00CF2985">
              <w:rPr>
                <w:sz w:val="22"/>
                <w:szCs w:val="22"/>
              </w:rPr>
              <w:t xml:space="preserve">must declare being a party to any litigation (past or present) with </w:t>
            </w:r>
            <w:r w:rsidR="003208F7">
              <w:rPr>
                <w:sz w:val="22"/>
                <w:szCs w:val="22"/>
              </w:rPr>
              <w:t>GBC</w:t>
            </w:r>
            <w:r w:rsidR="00376CD0" w:rsidRPr="00CF2985">
              <w:rPr>
                <w:sz w:val="22"/>
                <w:szCs w:val="22"/>
              </w:rPr>
              <w:t xml:space="preserve"> as a party, or disqualification with </w:t>
            </w:r>
            <w:r w:rsidR="003208F7">
              <w:rPr>
                <w:b/>
                <w:bCs/>
                <w:sz w:val="22"/>
                <w:szCs w:val="22"/>
              </w:rPr>
              <w:t>GBC</w:t>
            </w:r>
            <w:r w:rsidR="00376CD0" w:rsidRPr="00CF2985">
              <w:rPr>
                <w:sz w:val="22"/>
                <w:szCs w:val="22"/>
              </w:rPr>
              <w:t xml:space="preserve"> </w:t>
            </w:r>
          </w:p>
          <w:p w14:paraId="56B4CBB7" w14:textId="77777777" w:rsidR="00376CD0" w:rsidRPr="00CF2985" w:rsidRDefault="00376CD0" w:rsidP="00D95DF8">
            <w:pPr>
              <w:spacing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Include the following information:</w:t>
            </w:r>
          </w:p>
          <w:p w14:paraId="70F7FC8D" w14:textId="77777777" w:rsidR="00376CD0" w:rsidRPr="00CF2985" w:rsidRDefault="00376CD0" w:rsidP="00376CD0">
            <w:pPr>
              <w:numPr>
                <w:ilvl w:val="1"/>
                <w:numId w:val="1"/>
              </w:numPr>
              <w:tabs>
                <w:tab w:val="clear" w:pos="2160"/>
              </w:tabs>
              <w:spacing w:before="40" w:after="40" w:line="300" w:lineRule="exact"/>
              <w:ind w:left="360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name of </w:t>
            </w:r>
            <w:proofErr w:type="gramStart"/>
            <w:r w:rsidRPr="00CF2985">
              <w:rPr>
                <w:sz w:val="22"/>
                <w:szCs w:val="22"/>
              </w:rPr>
              <w:t>plaintiff;</w:t>
            </w:r>
            <w:proofErr w:type="gramEnd"/>
          </w:p>
          <w:p w14:paraId="74A09B97" w14:textId="77777777" w:rsidR="00376CD0" w:rsidRPr="00CF2985" w:rsidRDefault="00376CD0" w:rsidP="00376CD0">
            <w:pPr>
              <w:numPr>
                <w:ilvl w:val="1"/>
                <w:numId w:val="1"/>
              </w:numPr>
              <w:tabs>
                <w:tab w:val="clear" w:pos="2160"/>
              </w:tabs>
              <w:spacing w:before="40" w:after="40" w:line="300" w:lineRule="exact"/>
              <w:ind w:left="360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name of </w:t>
            </w:r>
            <w:proofErr w:type="gramStart"/>
            <w:r w:rsidRPr="00CF2985">
              <w:rPr>
                <w:sz w:val="22"/>
                <w:szCs w:val="22"/>
              </w:rPr>
              <w:t>defendant;</w:t>
            </w:r>
            <w:proofErr w:type="gramEnd"/>
          </w:p>
          <w:p w14:paraId="507DDF20" w14:textId="77777777" w:rsidR="00376CD0" w:rsidRPr="00CF2985" w:rsidRDefault="00376CD0" w:rsidP="00376CD0">
            <w:pPr>
              <w:numPr>
                <w:ilvl w:val="1"/>
                <w:numId w:val="1"/>
              </w:numPr>
              <w:tabs>
                <w:tab w:val="clear" w:pos="2160"/>
              </w:tabs>
              <w:spacing w:before="40" w:after="40" w:line="300" w:lineRule="exact"/>
              <w:ind w:left="360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year litigation was </w:t>
            </w:r>
            <w:proofErr w:type="gramStart"/>
            <w:r w:rsidRPr="00CF2985">
              <w:rPr>
                <w:sz w:val="22"/>
                <w:szCs w:val="22"/>
              </w:rPr>
              <w:t>initiated;</w:t>
            </w:r>
            <w:proofErr w:type="gramEnd"/>
          </w:p>
          <w:p w14:paraId="07E59E6D" w14:textId="77777777" w:rsidR="00376CD0" w:rsidRPr="00CF2985" w:rsidRDefault="00376CD0" w:rsidP="00376CD0">
            <w:pPr>
              <w:numPr>
                <w:ilvl w:val="1"/>
                <w:numId w:val="1"/>
              </w:numPr>
              <w:tabs>
                <w:tab w:val="clear" w:pos="2160"/>
              </w:tabs>
              <w:spacing w:before="40" w:after="40" w:line="300" w:lineRule="exact"/>
              <w:ind w:left="360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disputed amount ($</w:t>
            </w:r>
            <w:proofErr w:type="gramStart"/>
            <w:r w:rsidRPr="00CF2985">
              <w:rPr>
                <w:sz w:val="22"/>
                <w:szCs w:val="22"/>
              </w:rPr>
              <w:t>);</w:t>
            </w:r>
            <w:proofErr w:type="gramEnd"/>
          </w:p>
          <w:p w14:paraId="0EFB803C" w14:textId="77777777" w:rsidR="00376CD0" w:rsidRPr="00CF2985" w:rsidRDefault="00376CD0" w:rsidP="00376CD0">
            <w:pPr>
              <w:numPr>
                <w:ilvl w:val="1"/>
                <w:numId w:val="1"/>
              </w:numPr>
              <w:tabs>
                <w:tab w:val="clear" w:pos="2160"/>
              </w:tabs>
              <w:spacing w:before="40" w:after="40" w:line="300" w:lineRule="exact"/>
              <w:ind w:left="360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nature of dispute; and</w:t>
            </w:r>
          </w:p>
          <w:p w14:paraId="61733FF5" w14:textId="77777777" w:rsidR="00376CD0" w:rsidRPr="00CF2985" w:rsidRDefault="00376CD0" w:rsidP="00376CD0">
            <w:pPr>
              <w:numPr>
                <w:ilvl w:val="1"/>
                <w:numId w:val="1"/>
              </w:numPr>
              <w:tabs>
                <w:tab w:val="clear" w:pos="2160"/>
              </w:tabs>
              <w:spacing w:before="40" w:after="40" w:line="300" w:lineRule="exact"/>
              <w:ind w:left="360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whether the dispute is ongoing or completed.</w:t>
            </w:r>
          </w:p>
          <w:p w14:paraId="1D6982C2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Include litigation details with your Submission by attaching details to this form, if applicable.</w:t>
            </w:r>
          </w:p>
        </w:tc>
      </w:tr>
    </w:tbl>
    <w:p w14:paraId="270B49B6" w14:textId="77777777" w:rsidR="00376CD0" w:rsidRDefault="00376CD0" w:rsidP="00376CD0">
      <w:pPr>
        <w:rPr>
          <w:sz w:val="22"/>
          <w:szCs w:val="22"/>
        </w:rPr>
      </w:pPr>
    </w:p>
    <w:p w14:paraId="7717972B" w14:textId="33B971B7" w:rsidR="00956BC5" w:rsidRDefault="00956BC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C4C4BE6" w14:textId="77777777" w:rsidR="00376CD0" w:rsidRPr="00CF2985" w:rsidRDefault="00376CD0" w:rsidP="00376CD0">
      <w:pPr>
        <w:rPr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73"/>
      </w:tblGrid>
      <w:tr w:rsidR="00376CD0" w:rsidRPr="00CF2985" w14:paraId="655CD681" w14:textId="77777777" w:rsidTr="00D95DF8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F3478" w14:textId="0CF421EE" w:rsidR="00376CD0" w:rsidRPr="00CF2985" w:rsidRDefault="00376CD0" w:rsidP="00D95DF8">
            <w:pPr>
              <w:spacing w:before="40" w:after="40" w:line="24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br w:type="page"/>
            </w:r>
            <w:r w:rsidR="00476E89" w:rsidRPr="00476E89">
              <w:rPr>
                <w:b/>
                <w:sz w:val="22"/>
                <w:szCs w:val="22"/>
              </w:rPr>
              <w:t xml:space="preserve"> </w:t>
            </w:r>
            <w:r w:rsidR="006B4DDF">
              <w:rPr>
                <w:b/>
                <w:sz w:val="22"/>
                <w:szCs w:val="22"/>
              </w:rPr>
              <w:t>2</w:t>
            </w:r>
            <w:r w:rsidR="0028532B">
              <w:rPr>
                <w:b/>
                <w:sz w:val="22"/>
                <w:szCs w:val="22"/>
              </w:rPr>
              <w:t xml:space="preserve">. Mechanical </w:t>
            </w:r>
            <w:r w:rsidR="0028532B" w:rsidRPr="005A4D92">
              <w:rPr>
                <w:b/>
                <w:sz w:val="22"/>
                <w:szCs w:val="22"/>
              </w:rPr>
              <w:t>Subcontractor</w:t>
            </w:r>
          </w:p>
        </w:tc>
      </w:tr>
      <w:tr w:rsidR="00376CD0" w:rsidRPr="00CF2985" w14:paraId="4C022171" w14:textId="77777777" w:rsidTr="00D95DF8">
        <w:trPr>
          <w:trHeight w:val="384"/>
        </w:trPr>
        <w:tc>
          <w:tcPr>
            <w:tcW w:w="1985" w:type="dxa"/>
            <w:shd w:val="clear" w:color="auto" w:fill="auto"/>
            <w:vAlign w:val="center"/>
          </w:tcPr>
          <w:p w14:paraId="359DF6D2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Company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0812959B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3EA99004" w14:textId="77777777" w:rsidTr="00D95DF8">
        <w:trPr>
          <w:trHeight w:val="382"/>
        </w:trPr>
        <w:tc>
          <w:tcPr>
            <w:tcW w:w="1985" w:type="dxa"/>
            <w:shd w:val="clear" w:color="auto" w:fill="auto"/>
            <w:vAlign w:val="center"/>
          </w:tcPr>
          <w:p w14:paraId="08C9C67E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Address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3FD08C7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55A5B055" w14:textId="77777777" w:rsidTr="00D95DF8">
        <w:trPr>
          <w:trHeight w:val="38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6BAAE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Contact Person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454CA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5F13C732" w14:textId="77777777" w:rsidTr="00D95DF8">
        <w:trPr>
          <w:trHeight w:val="38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CBF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Contact Number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C2C7F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5A4099F7" w14:textId="77777777" w:rsidTr="00D95DF8">
        <w:trPr>
          <w:trHeight w:val="38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14CDB8CF" w14:textId="19C4927A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Scope of Work to be performed by this </w:t>
            </w:r>
            <w:r w:rsidR="00995953">
              <w:rPr>
                <w:sz w:val="22"/>
                <w:szCs w:val="22"/>
              </w:rPr>
              <w:t>Subcontractor:</w:t>
            </w:r>
          </w:p>
          <w:p w14:paraId="3337A96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796AA3D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67AD8B56" w14:textId="77777777" w:rsidR="00376CD0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2318B9AF" w14:textId="77777777" w:rsidR="00956BC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0B1C5DA1" w14:textId="77777777" w:rsidR="00956BC5" w:rsidRPr="00CF298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240C5665" w14:textId="77777777" w:rsidTr="00D95DF8">
        <w:trPr>
          <w:trHeight w:val="38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7B5F8692" w14:textId="5E234F49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Qualifications and experience of this </w:t>
            </w:r>
            <w:r w:rsidR="00995953">
              <w:rPr>
                <w:sz w:val="22"/>
                <w:szCs w:val="22"/>
              </w:rPr>
              <w:t>Subcontractor:</w:t>
            </w:r>
          </w:p>
          <w:p w14:paraId="1ABA9A2F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03B9BC65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077D0E7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270FF849" w14:textId="77777777" w:rsidR="00376CD0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63A09F4E" w14:textId="77777777" w:rsidR="00956BC5" w:rsidRPr="00CF298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3DB99358" w14:textId="77777777" w:rsidTr="00D95DF8">
        <w:trPr>
          <w:trHeight w:val="382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191E" w14:textId="502773E8" w:rsidR="00376CD0" w:rsidRPr="00CF2985" w:rsidRDefault="006B4DDF" w:rsidP="00D95DF8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995953">
              <w:rPr>
                <w:b/>
                <w:bCs/>
                <w:sz w:val="22"/>
                <w:szCs w:val="22"/>
              </w:rPr>
              <w:t>Subcontractor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76CD0" w:rsidRPr="00CF2985">
              <w:rPr>
                <w:b/>
                <w:bCs/>
                <w:sz w:val="22"/>
                <w:szCs w:val="22"/>
              </w:rPr>
              <w:t xml:space="preserve"> </w:t>
            </w:r>
            <w:r w:rsidR="00376CD0" w:rsidRPr="00CF2985">
              <w:rPr>
                <w:sz w:val="22"/>
                <w:szCs w:val="22"/>
              </w:rPr>
              <w:t>must</w:t>
            </w:r>
            <w:proofErr w:type="gramEnd"/>
            <w:r w:rsidR="00376CD0" w:rsidRPr="00CF2985">
              <w:rPr>
                <w:sz w:val="22"/>
                <w:szCs w:val="22"/>
              </w:rPr>
              <w:t xml:space="preserve"> declare being a party to any litigation (past or present) with </w:t>
            </w:r>
            <w:r w:rsidR="003208F7">
              <w:rPr>
                <w:sz w:val="22"/>
                <w:szCs w:val="22"/>
              </w:rPr>
              <w:t>GBC</w:t>
            </w:r>
            <w:r w:rsidR="00376CD0" w:rsidRPr="00CF2985">
              <w:rPr>
                <w:sz w:val="22"/>
                <w:szCs w:val="22"/>
              </w:rPr>
              <w:t xml:space="preserve"> as a party, or disqualification with </w:t>
            </w:r>
            <w:r w:rsidR="003208F7">
              <w:rPr>
                <w:b/>
                <w:bCs/>
                <w:sz w:val="22"/>
                <w:szCs w:val="22"/>
              </w:rPr>
              <w:t>GBC</w:t>
            </w:r>
            <w:r w:rsidR="00376CD0" w:rsidRPr="00CF2985">
              <w:rPr>
                <w:sz w:val="22"/>
                <w:szCs w:val="22"/>
              </w:rPr>
              <w:t xml:space="preserve"> </w:t>
            </w:r>
          </w:p>
          <w:p w14:paraId="29DF3EC2" w14:textId="77777777" w:rsidR="00376CD0" w:rsidRPr="00CF2985" w:rsidRDefault="00376CD0" w:rsidP="00D95DF8">
            <w:pPr>
              <w:spacing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Include the following information:</w:t>
            </w:r>
          </w:p>
          <w:p w14:paraId="74776E6B" w14:textId="77777777" w:rsidR="00376CD0" w:rsidRPr="00CF2985" w:rsidRDefault="00376CD0" w:rsidP="00376CD0">
            <w:pPr>
              <w:numPr>
                <w:ilvl w:val="0"/>
                <w:numId w:val="2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name of </w:t>
            </w:r>
            <w:proofErr w:type="gramStart"/>
            <w:r w:rsidRPr="00CF2985">
              <w:rPr>
                <w:sz w:val="22"/>
                <w:szCs w:val="22"/>
              </w:rPr>
              <w:t>plaintiff;</w:t>
            </w:r>
            <w:proofErr w:type="gramEnd"/>
          </w:p>
          <w:p w14:paraId="24D3E5D3" w14:textId="77777777" w:rsidR="00376CD0" w:rsidRPr="00CF2985" w:rsidRDefault="00376CD0" w:rsidP="00376CD0">
            <w:pPr>
              <w:numPr>
                <w:ilvl w:val="0"/>
                <w:numId w:val="2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name of </w:t>
            </w:r>
            <w:proofErr w:type="gramStart"/>
            <w:r w:rsidRPr="00CF2985">
              <w:rPr>
                <w:sz w:val="22"/>
                <w:szCs w:val="22"/>
              </w:rPr>
              <w:t>defendant;</w:t>
            </w:r>
            <w:proofErr w:type="gramEnd"/>
          </w:p>
          <w:p w14:paraId="7024994E" w14:textId="77777777" w:rsidR="00376CD0" w:rsidRPr="00CF2985" w:rsidRDefault="00376CD0" w:rsidP="00376CD0">
            <w:pPr>
              <w:numPr>
                <w:ilvl w:val="0"/>
                <w:numId w:val="2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year litigation was </w:t>
            </w:r>
            <w:proofErr w:type="gramStart"/>
            <w:r w:rsidRPr="00CF2985">
              <w:rPr>
                <w:sz w:val="22"/>
                <w:szCs w:val="22"/>
              </w:rPr>
              <w:t>initiated;</w:t>
            </w:r>
            <w:proofErr w:type="gramEnd"/>
          </w:p>
          <w:p w14:paraId="471A3461" w14:textId="77777777" w:rsidR="00376CD0" w:rsidRPr="00CF2985" w:rsidRDefault="00376CD0" w:rsidP="00376CD0">
            <w:pPr>
              <w:numPr>
                <w:ilvl w:val="0"/>
                <w:numId w:val="2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disputed amount ($</w:t>
            </w:r>
            <w:proofErr w:type="gramStart"/>
            <w:r w:rsidRPr="00CF2985">
              <w:rPr>
                <w:sz w:val="22"/>
                <w:szCs w:val="22"/>
              </w:rPr>
              <w:t>);</w:t>
            </w:r>
            <w:proofErr w:type="gramEnd"/>
          </w:p>
          <w:p w14:paraId="53584E92" w14:textId="77777777" w:rsidR="00376CD0" w:rsidRPr="00CF2985" w:rsidRDefault="00376CD0" w:rsidP="00376CD0">
            <w:pPr>
              <w:numPr>
                <w:ilvl w:val="0"/>
                <w:numId w:val="2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nature of dispute; and</w:t>
            </w:r>
          </w:p>
          <w:p w14:paraId="7DCB0F00" w14:textId="77777777" w:rsidR="00376CD0" w:rsidRPr="00CF2985" w:rsidRDefault="00376CD0" w:rsidP="00376CD0">
            <w:pPr>
              <w:numPr>
                <w:ilvl w:val="0"/>
                <w:numId w:val="2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whether the dispute is ongoing or completed.</w:t>
            </w:r>
          </w:p>
          <w:p w14:paraId="720B7CA4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Include litigation details with your Submission by attaching details to this form, if applicable.</w:t>
            </w:r>
          </w:p>
        </w:tc>
      </w:tr>
    </w:tbl>
    <w:p w14:paraId="135662E0" w14:textId="7E01ED1E" w:rsidR="00EA44C7" w:rsidRDefault="00EA44C7" w:rsidP="00376CD0">
      <w:pPr>
        <w:rPr>
          <w:sz w:val="22"/>
          <w:szCs w:val="22"/>
        </w:rPr>
      </w:pPr>
    </w:p>
    <w:p w14:paraId="2AF2A165" w14:textId="77777777" w:rsidR="00EA44C7" w:rsidRDefault="00EA44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A4E56B" w14:textId="77777777" w:rsidR="00376CD0" w:rsidRPr="00CF2985" w:rsidRDefault="00376CD0" w:rsidP="00376CD0">
      <w:pPr>
        <w:rPr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73"/>
      </w:tblGrid>
      <w:tr w:rsidR="00376CD0" w:rsidRPr="00CF2985" w14:paraId="6C4402BC" w14:textId="77777777" w:rsidTr="00D95DF8"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DEEC" w14:textId="208AA40B" w:rsidR="00376CD0" w:rsidRPr="00CF2985" w:rsidRDefault="00376CD0" w:rsidP="00D95DF8">
            <w:pPr>
              <w:spacing w:before="40" w:after="40" w:line="24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br w:type="page"/>
            </w:r>
            <w:r w:rsidR="00476BD8">
              <w:rPr>
                <w:b/>
                <w:sz w:val="22"/>
                <w:szCs w:val="22"/>
              </w:rPr>
              <w:t xml:space="preserve"> 3. Electrical </w:t>
            </w:r>
            <w:r w:rsidR="00476BD8" w:rsidRPr="005A4D92">
              <w:rPr>
                <w:b/>
                <w:sz w:val="22"/>
                <w:szCs w:val="22"/>
              </w:rPr>
              <w:t>Subcontractor</w:t>
            </w:r>
          </w:p>
        </w:tc>
      </w:tr>
      <w:tr w:rsidR="00376CD0" w:rsidRPr="00CF2985" w14:paraId="4EE915CE" w14:textId="77777777" w:rsidTr="00D95DF8">
        <w:trPr>
          <w:trHeight w:val="384"/>
        </w:trPr>
        <w:tc>
          <w:tcPr>
            <w:tcW w:w="1985" w:type="dxa"/>
            <w:shd w:val="clear" w:color="auto" w:fill="auto"/>
            <w:vAlign w:val="center"/>
          </w:tcPr>
          <w:p w14:paraId="0829E202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Company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49D01602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6B15827C" w14:textId="77777777" w:rsidTr="00D95DF8">
        <w:trPr>
          <w:trHeight w:val="382"/>
        </w:trPr>
        <w:tc>
          <w:tcPr>
            <w:tcW w:w="1985" w:type="dxa"/>
            <w:shd w:val="clear" w:color="auto" w:fill="auto"/>
            <w:vAlign w:val="center"/>
          </w:tcPr>
          <w:p w14:paraId="5EF659D3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Address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2BE0D343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22B04BB9" w14:textId="77777777" w:rsidTr="00D95DF8">
        <w:trPr>
          <w:trHeight w:val="38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C463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Contact Person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9CED4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60C39C8F" w14:textId="77777777" w:rsidTr="00D95DF8">
        <w:trPr>
          <w:trHeight w:val="38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5AE3B" w14:textId="77777777" w:rsidR="00376CD0" w:rsidRPr="00CF2985" w:rsidRDefault="00376CD0" w:rsidP="00D95DF8">
            <w:pPr>
              <w:spacing w:before="100" w:after="10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Contact Number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E5D9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73D93949" w14:textId="77777777" w:rsidTr="00D95DF8">
        <w:trPr>
          <w:trHeight w:val="38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4B59F4E9" w14:textId="28F0DF5C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Scope of Work to be performed by this </w:t>
            </w:r>
            <w:proofErr w:type="gramStart"/>
            <w:r w:rsidR="00476E89">
              <w:rPr>
                <w:sz w:val="22"/>
                <w:szCs w:val="22"/>
              </w:rPr>
              <w:t>Subcontractor</w:t>
            </w:r>
            <w:r w:rsidR="00FB662A">
              <w:rPr>
                <w:sz w:val="22"/>
                <w:szCs w:val="22"/>
              </w:rPr>
              <w:t xml:space="preserve"> </w:t>
            </w:r>
            <w:r w:rsidRPr="00CF2985">
              <w:rPr>
                <w:sz w:val="22"/>
                <w:szCs w:val="22"/>
              </w:rPr>
              <w:t>:</w:t>
            </w:r>
            <w:proofErr w:type="gramEnd"/>
          </w:p>
          <w:p w14:paraId="55157C1D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34474CD6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2E5B819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07873B27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69F4EA9B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2EB441F8" w14:textId="77777777" w:rsidTr="00D95DF8">
        <w:trPr>
          <w:trHeight w:val="38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6F77A4D2" w14:textId="7677EBD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Qualifications and experience of this </w:t>
            </w:r>
            <w:proofErr w:type="gramStart"/>
            <w:r w:rsidR="00FB662A">
              <w:rPr>
                <w:sz w:val="22"/>
                <w:szCs w:val="22"/>
              </w:rPr>
              <w:t xml:space="preserve">Subcontractor </w:t>
            </w:r>
            <w:r w:rsidRPr="00CF2985">
              <w:rPr>
                <w:sz w:val="22"/>
                <w:szCs w:val="22"/>
              </w:rPr>
              <w:t>:</w:t>
            </w:r>
            <w:proofErr w:type="gramEnd"/>
          </w:p>
          <w:p w14:paraId="5BFAFD81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46DC2963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072C878C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65CD9B78" w14:textId="77777777" w:rsidR="00376CD0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  <w:p w14:paraId="5258AB66" w14:textId="77777777" w:rsidR="00956BC5" w:rsidRPr="00CF2985" w:rsidRDefault="00956BC5" w:rsidP="00D95DF8">
            <w:pPr>
              <w:spacing w:before="40" w:after="40" w:line="300" w:lineRule="exact"/>
              <w:rPr>
                <w:sz w:val="22"/>
                <w:szCs w:val="22"/>
              </w:rPr>
            </w:pPr>
          </w:p>
        </w:tc>
      </w:tr>
      <w:tr w:rsidR="00376CD0" w:rsidRPr="00CF2985" w14:paraId="1FEAE124" w14:textId="77777777" w:rsidTr="00D95DF8">
        <w:trPr>
          <w:trHeight w:val="382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39FBC" w14:textId="647037D5" w:rsidR="00376CD0" w:rsidRPr="00CF2985" w:rsidRDefault="00FB662A" w:rsidP="00D95DF8">
            <w:pPr>
              <w:spacing w:line="300" w:lineRule="exact"/>
              <w:rPr>
                <w:sz w:val="22"/>
                <w:szCs w:val="22"/>
              </w:rPr>
            </w:pPr>
            <w:proofErr w:type="gramStart"/>
            <w:r w:rsidRPr="00995953">
              <w:rPr>
                <w:b/>
                <w:bCs/>
                <w:sz w:val="22"/>
                <w:szCs w:val="22"/>
              </w:rPr>
              <w:t>Subcontractor</w:t>
            </w:r>
            <w:r>
              <w:rPr>
                <w:sz w:val="22"/>
                <w:szCs w:val="22"/>
              </w:rPr>
              <w:t xml:space="preserve"> </w:t>
            </w:r>
            <w:r w:rsidR="00AE3184">
              <w:rPr>
                <w:sz w:val="22"/>
                <w:szCs w:val="22"/>
              </w:rPr>
              <w:t xml:space="preserve"> </w:t>
            </w:r>
            <w:r w:rsidR="00376CD0" w:rsidRPr="00CF2985">
              <w:rPr>
                <w:sz w:val="22"/>
                <w:szCs w:val="22"/>
              </w:rPr>
              <w:t>must</w:t>
            </w:r>
            <w:proofErr w:type="gramEnd"/>
            <w:r w:rsidR="00376CD0" w:rsidRPr="00CF2985">
              <w:rPr>
                <w:sz w:val="22"/>
                <w:szCs w:val="22"/>
              </w:rPr>
              <w:t xml:space="preserve"> declare being a party to any litigation (past or present) with </w:t>
            </w:r>
            <w:r w:rsidR="003208F7">
              <w:rPr>
                <w:sz w:val="22"/>
                <w:szCs w:val="22"/>
              </w:rPr>
              <w:t>GBC</w:t>
            </w:r>
            <w:r w:rsidR="00376CD0" w:rsidRPr="00CF2985">
              <w:rPr>
                <w:sz w:val="22"/>
                <w:szCs w:val="22"/>
              </w:rPr>
              <w:t xml:space="preserve"> as a party, or disqualification with </w:t>
            </w:r>
            <w:r w:rsidR="003208F7">
              <w:rPr>
                <w:b/>
                <w:bCs/>
                <w:sz w:val="22"/>
                <w:szCs w:val="22"/>
              </w:rPr>
              <w:t>GBC</w:t>
            </w:r>
            <w:r w:rsidR="00376CD0" w:rsidRPr="00CF2985">
              <w:rPr>
                <w:sz w:val="22"/>
                <w:szCs w:val="22"/>
              </w:rPr>
              <w:t xml:space="preserve"> </w:t>
            </w:r>
          </w:p>
          <w:p w14:paraId="2723C491" w14:textId="77777777" w:rsidR="00376CD0" w:rsidRPr="00CF2985" w:rsidRDefault="00376CD0" w:rsidP="00D95DF8">
            <w:pPr>
              <w:spacing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Include the following information:</w:t>
            </w:r>
          </w:p>
          <w:p w14:paraId="2238BD47" w14:textId="77777777" w:rsidR="00376CD0" w:rsidRPr="00CF2985" w:rsidRDefault="00376CD0" w:rsidP="00376CD0">
            <w:pPr>
              <w:numPr>
                <w:ilvl w:val="0"/>
                <w:numId w:val="3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name of </w:t>
            </w:r>
            <w:proofErr w:type="gramStart"/>
            <w:r w:rsidRPr="00CF2985">
              <w:rPr>
                <w:sz w:val="22"/>
                <w:szCs w:val="22"/>
              </w:rPr>
              <w:t>plaintiff;</w:t>
            </w:r>
            <w:proofErr w:type="gramEnd"/>
          </w:p>
          <w:p w14:paraId="75C21505" w14:textId="77777777" w:rsidR="00376CD0" w:rsidRPr="00CF2985" w:rsidRDefault="00376CD0" w:rsidP="00376CD0">
            <w:pPr>
              <w:numPr>
                <w:ilvl w:val="0"/>
                <w:numId w:val="3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name of </w:t>
            </w:r>
            <w:proofErr w:type="gramStart"/>
            <w:r w:rsidRPr="00CF2985">
              <w:rPr>
                <w:sz w:val="22"/>
                <w:szCs w:val="22"/>
              </w:rPr>
              <w:t>defendant;</w:t>
            </w:r>
            <w:proofErr w:type="gramEnd"/>
          </w:p>
          <w:p w14:paraId="31AD64EB" w14:textId="77777777" w:rsidR="00376CD0" w:rsidRPr="00CF2985" w:rsidRDefault="00376CD0" w:rsidP="00376CD0">
            <w:pPr>
              <w:numPr>
                <w:ilvl w:val="0"/>
                <w:numId w:val="3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year litigation was </w:t>
            </w:r>
            <w:proofErr w:type="gramStart"/>
            <w:r w:rsidRPr="00CF2985">
              <w:rPr>
                <w:sz w:val="22"/>
                <w:szCs w:val="22"/>
              </w:rPr>
              <w:t>initiated;</w:t>
            </w:r>
            <w:proofErr w:type="gramEnd"/>
          </w:p>
          <w:p w14:paraId="640547D6" w14:textId="77777777" w:rsidR="00376CD0" w:rsidRPr="00CF2985" w:rsidRDefault="00376CD0" w:rsidP="00376CD0">
            <w:pPr>
              <w:numPr>
                <w:ilvl w:val="0"/>
                <w:numId w:val="3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disputed amount ($</w:t>
            </w:r>
            <w:proofErr w:type="gramStart"/>
            <w:r w:rsidRPr="00CF2985">
              <w:rPr>
                <w:sz w:val="22"/>
                <w:szCs w:val="22"/>
              </w:rPr>
              <w:t>);</w:t>
            </w:r>
            <w:proofErr w:type="gramEnd"/>
          </w:p>
          <w:p w14:paraId="39A1CCFC" w14:textId="77777777" w:rsidR="00376CD0" w:rsidRPr="00CF2985" w:rsidRDefault="00376CD0" w:rsidP="00376CD0">
            <w:pPr>
              <w:numPr>
                <w:ilvl w:val="0"/>
                <w:numId w:val="3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nature of dispute; and</w:t>
            </w:r>
          </w:p>
          <w:p w14:paraId="0F41BD23" w14:textId="77777777" w:rsidR="00376CD0" w:rsidRPr="00CF2985" w:rsidRDefault="00376CD0" w:rsidP="00376CD0">
            <w:pPr>
              <w:numPr>
                <w:ilvl w:val="0"/>
                <w:numId w:val="3"/>
              </w:numPr>
              <w:spacing w:before="40" w:after="40" w:line="300" w:lineRule="exact"/>
              <w:ind w:left="459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whether the dispute is ongoing or completed.</w:t>
            </w:r>
          </w:p>
          <w:p w14:paraId="6801962B" w14:textId="77777777" w:rsidR="00376CD0" w:rsidRPr="00CF2985" w:rsidRDefault="00376CD0" w:rsidP="00D95DF8">
            <w:pPr>
              <w:spacing w:before="40" w:after="40" w:line="300" w:lineRule="exact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Include litigation details with your Submission by attaching details to this form, if applicable.</w:t>
            </w:r>
          </w:p>
        </w:tc>
      </w:tr>
    </w:tbl>
    <w:p w14:paraId="10CBDCAD" w14:textId="77777777" w:rsidR="00376CD0" w:rsidRPr="00CF2985" w:rsidRDefault="00376CD0" w:rsidP="00376CD0">
      <w:pPr>
        <w:rPr>
          <w:sz w:val="22"/>
          <w:szCs w:val="22"/>
        </w:rPr>
      </w:pPr>
    </w:p>
    <w:p w14:paraId="3EDC8ED5" w14:textId="77777777" w:rsidR="00376CD0" w:rsidRPr="00CF2985" w:rsidRDefault="00376CD0" w:rsidP="00376CD0">
      <w:pPr>
        <w:rPr>
          <w:sz w:val="22"/>
          <w:szCs w:val="22"/>
        </w:rPr>
      </w:pPr>
    </w:p>
    <w:p w14:paraId="284889DE" w14:textId="77777777" w:rsidR="00EA44C7" w:rsidRDefault="00EA44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FBB21A" w14:textId="77777777" w:rsidR="00EA44C7" w:rsidRDefault="00EA44C7" w:rsidP="00376CD0">
      <w:pPr>
        <w:rPr>
          <w:sz w:val="22"/>
          <w:szCs w:val="22"/>
        </w:rPr>
      </w:pPr>
    </w:p>
    <w:p w14:paraId="2E6060B1" w14:textId="4EB1CA70" w:rsidR="00376CD0" w:rsidRPr="00CF2985" w:rsidRDefault="00376CD0" w:rsidP="00376CD0">
      <w:pPr>
        <w:rPr>
          <w:sz w:val="22"/>
          <w:szCs w:val="22"/>
        </w:rPr>
      </w:pPr>
      <w:r w:rsidRPr="00CF2985">
        <w:rPr>
          <w:sz w:val="22"/>
          <w:szCs w:val="22"/>
        </w:rPr>
        <w:t xml:space="preserve">I CONFIRM THAT I HAVE </w:t>
      </w:r>
      <w:r w:rsidR="00744168">
        <w:rPr>
          <w:sz w:val="22"/>
          <w:szCs w:val="22"/>
        </w:rPr>
        <w:t xml:space="preserve">THE </w:t>
      </w:r>
      <w:r w:rsidRPr="00CF2985">
        <w:rPr>
          <w:sz w:val="22"/>
          <w:szCs w:val="22"/>
        </w:rPr>
        <w:t xml:space="preserve">AUTHORITY TO BIND THE PROPONENT AND ATTEST TO THE ACCURACY OF THE INFORMATION PROVIDED ABOVE IN </w:t>
      </w:r>
      <w:r w:rsidR="00744168">
        <w:rPr>
          <w:sz w:val="22"/>
          <w:szCs w:val="22"/>
        </w:rPr>
        <w:t xml:space="preserve">THE </w:t>
      </w:r>
      <w:r w:rsidRPr="00CF2985">
        <w:rPr>
          <w:sz w:val="22"/>
          <w:szCs w:val="22"/>
        </w:rPr>
        <w:t xml:space="preserve">SUBMISSION FORM </w:t>
      </w:r>
      <w:r w:rsidR="004E65E7">
        <w:rPr>
          <w:sz w:val="22"/>
          <w:szCs w:val="22"/>
        </w:rPr>
        <w:t>E</w:t>
      </w:r>
      <w:r w:rsidR="004E65E7" w:rsidRPr="00CF2985">
        <w:rPr>
          <w:sz w:val="22"/>
          <w:szCs w:val="22"/>
        </w:rPr>
        <w:t xml:space="preserve"> </w:t>
      </w:r>
      <w:r w:rsidRPr="00CF2985">
        <w:rPr>
          <w:sz w:val="22"/>
          <w:szCs w:val="22"/>
        </w:rPr>
        <w:t xml:space="preserve">– LIST OF </w:t>
      </w:r>
      <w:r w:rsidR="00504941">
        <w:rPr>
          <w:sz w:val="22"/>
          <w:szCs w:val="22"/>
        </w:rPr>
        <w:t>SUBCONSULTANT</w:t>
      </w:r>
      <w:r w:rsidR="00744168" w:rsidRPr="00CF2985">
        <w:rPr>
          <w:sz w:val="22"/>
          <w:szCs w:val="22"/>
        </w:rPr>
        <w:t>S</w:t>
      </w:r>
      <w:r w:rsidR="00CC51B2">
        <w:rPr>
          <w:sz w:val="22"/>
          <w:szCs w:val="22"/>
        </w:rPr>
        <w:t>/SUBCONTRACTORS</w:t>
      </w:r>
      <w:r w:rsidR="00744168" w:rsidRPr="00CF2985">
        <w:rPr>
          <w:sz w:val="22"/>
          <w:szCs w:val="22"/>
        </w:rPr>
        <w:t>.</w:t>
      </w:r>
    </w:p>
    <w:p w14:paraId="426A3294" w14:textId="77777777" w:rsidR="00376CD0" w:rsidRPr="00CF2985" w:rsidRDefault="00376CD0" w:rsidP="00376CD0">
      <w:pPr>
        <w:rPr>
          <w:sz w:val="22"/>
          <w:szCs w:val="22"/>
        </w:rPr>
      </w:pPr>
    </w:p>
    <w:tbl>
      <w:tblPr>
        <w:tblW w:w="9498" w:type="dxa"/>
        <w:tblInd w:w="-5" w:type="dxa"/>
        <w:tblCellMar>
          <w:top w:w="39" w:type="dxa"/>
          <w:left w:w="107" w:type="dxa"/>
          <w:bottom w:w="114" w:type="dxa"/>
          <w:right w:w="115" w:type="dxa"/>
        </w:tblCellMar>
        <w:tblLook w:val="04A0" w:firstRow="1" w:lastRow="0" w:firstColumn="1" w:lastColumn="0" w:noHBand="0" w:noVBand="1"/>
      </w:tblPr>
      <w:tblGrid>
        <w:gridCol w:w="5094"/>
        <w:gridCol w:w="4404"/>
      </w:tblGrid>
      <w:tr w:rsidR="00376CD0" w:rsidRPr="00CF2985" w14:paraId="5FA8E24C" w14:textId="77777777" w:rsidTr="00D95DF8">
        <w:trPr>
          <w:trHeight w:val="58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2E28" w14:textId="77777777" w:rsidR="00376CD0" w:rsidRPr="00CF2985" w:rsidRDefault="00376CD0" w:rsidP="00D95DF8">
            <w:pPr>
              <w:ind w:left="421" w:hanging="421"/>
              <w:rPr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9EEF" w14:textId="77777777" w:rsidR="00376CD0" w:rsidRPr="00CF2985" w:rsidRDefault="00376CD0" w:rsidP="00D95DF8">
            <w:pPr>
              <w:ind w:left="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 </w:t>
            </w:r>
          </w:p>
          <w:p w14:paraId="5D13E79A" w14:textId="77777777" w:rsidR="00376CD0" w:rsidRPr="00CF2985" w:rsidRDefault="00376CD0" w:rsidP="00D95DF8">
            <w:pPr>
              <w:ind w:left="1"/>
              <w:rPr>
                <w:sz w:val="22"/>
                <w:szCs w:val="22"/>
              </w:rPr>
            </w:pPr>
          </w:p>
        </w:tc>
      </w:tr>
      <w:tr w:rsidR="00376CD0" w:rsidRPr="00CF2985" w14:paraId="5A5D4947" w14:textId="77777777" w:rsidTr="00D95DF8">
        <w:trPr>
          <w:trHeight w:val="61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FE7844" w14:textId="77777777" w:rsidR="00376CD0" w:rsidRPr="00CF2985" w:rsidRDefault="00376CD0" w:rsidP="00D95DF8">
            <w:pPr>
              <w:ind w:left="421" w:hanging="42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Signature of Proponent Representative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58AFCD" w14:textId="77777777" w:rsidR="00376CD0" w:rsidRPr="00CF2985" w:rsidRDefault="00376CD0" w:rsidP="00D95DF8">
            <w:pPr>
              <w:ind w:left="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Proponent Name, and Title</w:t>
            </w:r>
          </w:p>
        </w:tc>
      </w:tr>
      <w:tr w:rsidR="00376CD0" w:rsidRPr="00CF2985" w14:paraId="7D724161" w14:textId="77777777" w:rsidTr="00D95DF8">
        <w:trPr>
          <w:trHeight w:val="659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01BC" w14:textId="77777777" w:rsidR="00376CD0" w:rsidRPr="00CF2985" w:rsidRDefault="00376CD0" w:rsidP="00D95DF8">
            <w:pPr>
              <w:ind w:left="421" w:hanging="42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5413" w14:textId="77777777" w:rsidR="00376CD0" w:rsidRPr="00CF2985" w:rsidRDefault="00376CD0" w:rsidP="00D95DF8">
            <w:pPr>
              <w:tabs>
                <w:tab w:val="center" w:pos="1157"/>
              </w:tabs>
              <w:ind w:left="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 xml:space="preserve"> </w:t>
            </w:r>
          </w:p>
        </w:tc>
      </w:tr>
      <w:tr w:rsidR="00376CD0" w:rsidRPr="00CF2985" w14:paraId="5F1B3A1A" w14:textId="77777777" w:rsidTr="00D95DF8">
        <w:trPr>
          <w:trHeight w:val="50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431655" w14:textId="77777777" w:rsidR="00376CD0" w:rsidRPr="00CF2985" w:rsidRDefault="00376CD0" w:rsidP="00D95DF8">
            <w:pPr>
              <w:ind w:left="421" w:hanging="42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Dated: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BC8A87" w14:textId="77777777" w:rsidR="00376CD0" w:rsidRPr="00CF2985" w:rsidRDefault="00376CD0" w:rsidP="00D95DF8">
            <w:pPr>
              <w:ind w:left="1"/>
              <w:rPr>
                <w:sz w:val="22"/>
                <w:szCs w:val="22"/>
              </w:rPr>
            </w:pPr>
            <w:r w:rsidRPr="00CF2985">
              <w:rPr>
                <w:sz w:val="22"/>
                <w:szCs w:val="22"/>
              </w:rPr>
              <w:t>Name of Proponent Company</w:t>
            </w:r>
          </w:p>
        </w:tc>
      </w:tr>
    </w:tbl>
    <w:p w14:paraId="3290E837" w14:textId="77777777" w:rsidR="00376CD0" w:rsidRPr="00CF2985" w:rsidRDefault="00376CD0" w:rsidP="00376CD0">
      <w:pPr>
        <w:rPr>
          <w:sz w:val="22"/>
          <w:szCs w:val="22"/>
        </w:rPr>
      </w:pPr>
    </w:p>
    <w:p w14:paraId="7C29479D" w14:textId="77777777" w:rsidR="00376CD0" w:rsidRPr="00CF2985" w:rsidRDefault="00376CD0" w:rsidP="00376CD0">
      <w:pPr>
        <w:tabs>
          <w:tab w:val="left" w:pos="1134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14:paraId="56AD56BB" w14:textId="11734C8F" w:rsidR="00376CD0" w:rsidRDefault="00376CD0" w:rsidP="00376CD0">
      <w:pPr>
        <w:rPr>
          <w:rFonts w:eastAsia="Cambria"/>
          <w:b/>
          <w:bCs/>
          <w:szCs w:val="22"/>
        </w:rPr>
      </w:pPr>
    </w:p>
    <w:p w14:paraId="19BD9F21" w14:textId="77777777" w:rsidR="00E11CDD" w:rsidRDefault="00E11CDD"/>
    <w:sectPr w:rsidR="00E11CD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D314" w14:textId="77777777" w:rsidR="000C6D67" w:rsidRDefault="000C6D67" w:rsidP="003208F7">
      <w:pPr>
        <w:spacing w:after="0" w:line="240" w:lineRule="auto"/>
      </w:pPr>
      <w:r>
        <w:separator/>
      </w:r>
    </w:p>
  </w:endnote>
  <w:endnote w:type="continuationSeparator" w:id="0">
    <w:p w14:paraId="326DB166" w14:textId="77777777" w:rsidR="000C6D67" w:rsidRDefault="000C6D67" w:rsidP="003208F7">
      <w:pPr>
        <w:spacing w:after="0" w:line="240" w:lineRule="auto"/>
      </w:pPr>
      <w:r>
        <w:continuationSeparator/>
      </w:r>
    </w:p>
  </w:endnote>
  <w:endnote w:type="continuationNotice" w:id="1">
    <w:p w14:paraId="418E94E7" w14:textId="77777777" w:rsidR="000C6D67" w:rsidRDefault="000C6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06467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979796763"/>
          <w:docPartObj>
            <w:docPartGallery w:val="Page Numbers (Top of Page)"/>
            <w:docPartUnique/>
          </w:docPartObj>
        </w:sdtPr>
        <w:sdtEndPr/>
        <w:sdtContent>
          <w:p w14:paraId="2CF6D0B9" w14:textId="15B01B75" w:rsidR="00254322" w:rsidRPr="004B032B" w:rsidRDefault="00254322" w:rsidP="00254322">
            <w:pPr>
              <w:pStyle w:val="Footer"/>
              <w:rPr>
                <w:sz w:val="20"/>
                <w:szCs w:val="20"/>
              </w:rPr>
            </w:pPr>
            <w:r w:rsidRPr="00CC294A">
              <w:rPr>
                <w:sz w:val="20"/>
                <w:szCs w:val="20"/>
              </w:rPr>
              <w:t>RFP-FM-2024-038</w:t>
            </w:r>
            <w:r>
              <w:rPr>
                <w:sz w:val="20"/>
                <w:szCs w:val="20"/>
              </w:rPr>
              <w:tab/>
            </w:r>
            <w:r w:rsidR="00AB26C8">
              <w:rPr>
                <w:sz w:val="20"/>
                <w:szCs w:val="20"/>
              </w:rPr>
              <w:t>Submission Form E</w:t>
            </w:r>
            <w:r>
              <w:rPr>
                <w:sz w:val="20"/>
                <w:szCs w:val="20"/>
              </w:rPr>
              <w:t xml:space="preserve"> –</w:t>
            </w:r>
            <w:r w:rsidRPr="004B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List of </w:t>
            </w:r>
            <w:r w:rsidR="006E0EF0">
              <w:rPr>
                <w:sz w:val="20"/>
                <w:szCs w:val="20"/>
              </w:rPr>
              <w:t>Subconsultants/Subcontractors</w:t>
            </w:r>
            <w:r w:rsidRPr="004B032B">
              <w:rPr>
                <w:sz w:val="20"/>
                <w:szCs w:val="20"/>
              </w:rPr>
              <w:tab/>
              <w:t xml:space="preserve"> Page </w:t>
            </w:r>
            <w:r w:rsidRPr="004B032B">
              <w:rPr>
                <w:b/>
                <w:bCs/>
                <w:sz w:val="20"/>
                <w:szCs w:val="20"/>
              </w:rPr>
              <w:fldChar w:fldCharType="begin"/>
            </w:r>
            <w:r w:rsidRPr="004B03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B032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Cs w:val="20"/>
              </w:rPr>
              <w:t>1</w:t>
            </w:r>
            <w:r w:rsidRPr="004B032B">
              <w:rPr>
                <w:b/>
                <w:bCs/>
                <w:sz w:val="20"/>
                <w:szCs w:val="20"/>
              </w:rPr>
              <w:fldChar w:fldCharType="end"/>
            </w:r>
            <w:r w:rsidRPr="004B032B">
              <w:rPr>
                <w:sz w:val="20"/>
                <w:szCs w:val="20"/>
              </w:rPr>
              <w:t xml:space="preserve"> of </w:t>
            </w:r>
            <w:r w:rsidRPr="004B032B">
              <w:rPr>
                <w:b/>
                <w:bCs/>
                <w:sz w:val="20"/>
                <w:szCs w:val="20"/>
              </w:rPr>
              <w:fldChar w:fldCharType="begin"/>
            </w:r>
            <w:r w:rsidRPr="004B032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B032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Cs w:val="20"/>
              </w:rPr>
              <w:t>5</w:t>
            </w:r>
            <w:r w:rsidRPr="004B03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65F6A3" w14:textId="77777777" w:rsidR="00C503A7" w:rsidRDefault="00C50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2B64" w14:textId="77777777" w:rsidR="000C6D67" w:rsidRDefault="000C6D67" w:rsidP="003208F7">
      <w:pPr>
        <w:spacing w:after="0" w:line="240" w:lineRule="auto"/>
      </w:pPr>
      <w:r>
        <w:separator/>
      </w:r>
    </w:p>
  </w:footnote>
  <w:footnote w:type="continuationSeparator" w:id="0">
    <w:p w14:paraId="5845BAFB" w14:textId="77777777" w:rsidR="000C6D67" w:rsidRDefault="000C6D67" w:rsidP="003208F7">
      <w:pPr>
        <w:spacing w:after="0" w:line="240" w:lineRule="auto"/>
      </w:pPr>
      <w:r>
        <w:continuationSeparator/>
      </w:r>
    </w:p>
  </w:footnote>
  <w:footnote w:type="continuationNotice" w:id="1">
    <w:p w14:paraId="0A93AC0B" w14:textId="77777777" w:rsidR="000C6D67" w:rsidRDefault="000C6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A39B" w14:textId="62085E86" w:rsidR="003208F7" w:rsidRDefault="003208F7" w:rsidP="003208F7">
    <w:pPr>
      <w:pStyle w:val="Header"/>
      <w:jc w:val="right"/>
    </w:pPr>
    <w:r>
      <w:rPr>
        <w:noProof/>
        <w:color w:val="4472C4" w:themeColor="accent1"/>
      </w:rPr>
      <w:drawing>
        <wp:inline distT="0" distB="0" distL="0" distR="0" wp14:anchorId="761F2599" wp14:editId="23F26681">
          <wp:extent cx="802640" cy="405517"/>
          <wp:effectExtent l="0" t="0" r="0" b="0"/>
          <wp:docPr id="1171092182" name="Picture 117109218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928" cy="418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100"/>
    <w:multiLevelType w:val="hybridMultilevel"/>
    <w:tmpl w:val="03EE35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A25A49"/>
    <w:multiLevelType w:val="hybridMultilevel"/>
    <w:tmpl w:val="979A94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20A"/>
    <w:multiLevelType w:val="hybridMultilevel"/>
    <w:tmpl w:val="C58C2D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EC5C79"/>
    <w:multiLevelType w:val="hybridMultilevel"/>
    <w:tmpl w:val="76227F8A"/>
    <w:lvl w:ilvl="0" w:tplc="8F38E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66DE"/>
    <w:multiLevelType w:val="hybridMultilevel"/>
    <w:tmpl w:val="026684F4"/>
    <w:lvl w:ilvl="0" w:tplc="69C2CD92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17C5B"/>
    <w:multiLevelType w:val="hybridMultilevel"/>
    <w:tmpl w:val="8EDE4C66"/>
    <w:lvl w:ilvl="0" w:tplc="89C2614A">
      <w:start w:val="1"/>
      <w:numFmt w:val="bullet"/>
      <w:lvlText w:val="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031C46"/>
    <w:multiLevelType w:val="hybridMultilevel"/>
    <w:tmpl w:val="03EE35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1B27761"/>
    <w:multiLevelType w:val="hybridMultilevel"/>
    <w:tmpl w:val="F4668E16"/>
    <w:lvl w:ilvl="0" w:tplc="2E9EC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89959">
    <w:abstractNumId w:val="5"/>
  </w:num>
  <w:num w:numId="2" w16cid:durableId="1212108553">
    <w:abstractNumId w:val="2"/>
  </w:num>
  <w:num w:numId="3" w16cid:durableId="1162046597">
    <w:abstractNumId w:val="0"/>
  </w:num>
  <w:num w:numId="4" w16cid:durableId="1758013817">
    <w:abstractNumId w:val="6"/>
  </w:num>
  <w:num w:numId="5" w16cid:durableId="34081095">
    <w:abstractNumId w:val="7"/>
  </w:num>
  <w:num w:numId="6" w16cid:durableId="245505080">
    <w:abstractNumId w:val="3"/>
  </w:num>
  <w:num w:numId="7" w16cid:durableId="1069570225">
    <w:abstractNumId w:val="4"/>
  </w:num>
  <w:num w:numId="8" w16cid:durableId="212796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06"/>
    <w:rsid w:val="00034142"/>
    <w:rsid w:val="000C6D67"/>
    <w:rsid w:val="000E7618"/>
    <w:rsid w:val="00112C99"/>
    <w:rsid w:val="001212E2"/>
    <w:rsid w:val="00142DED"/>
    <w:rsid w:val="00157DCC"/>
    <w:rsid w:val="001932AF"/>
    <w:rsid w:val="001B467F"/>
    <w:rsid w:val="001C129F"/>
    <w:rsid w:val="001E2A79"/>
    <w:rsid w:val="001F1E88"/>
    <w:rsid w:val="00254322"/>
    <w:rsid w:val="0028532B"/>
    <w:rsid w:val="002B2137"/>
    <w:rsid w:val="003208F7"/>
    <w:rsid w:val="00331D08"/>
    <w:rsid w:val="00357035"/>
    <w:rsid w:val="003705EC"/>
    <w:rsid w:val="00376CD0"/>
    <w:rsid w:val="003A08FF"/>
    <w:rsid w:val="003A1CA9"/>
    <w:rsid w:val="003A4043"/>
    <w:rsid w:val="003D21D5"/>
    <w:rsid w:val="003F3B02"/>
    <w:rsid w:val="004008EA"/>
    <w:rsid w:val="004022F0"/>
    <w:rsid w:val="00476BD8"/>
    <w:rsid w:val="00476E89"/>
    <w:rsid w:val="00480B14"/>
    <w:rsid w:val="004E3E25"/>
    <w:rsid w:val="004E65E7"/>
    <w:rsid w:val="004F26C2"/>
    <w:rsid w:val="00504941"/>
    <w:rsid w:val="00544D33"/>
    <w:rsid w:val="00551214"/>
    <w:rsid w:val="005E0C30"/>
    <w:rsid w:val="005F39CB"/>
    <w:rsid w:val="006067C5"/>
    <w:rsid w:val="006A4EA4"/>
    <w:rsid w:val="006B4DDF"/>
    <w:rsid w:val="006E0EF0"/>
    <w:rsid w:val="00700E8D"/>
    <w:rsid w:val="00744168"/>
    <w:rsid w:val="00760439"/>
    <w:rsid w:val="007A111C"/>
    <w:rsid w:val="007D13D3"/>
    <w:rsid w:val="007D4628"/>
    <w:rsid w:val="00821DFC"/>
    <w:rsid w:val="00854FE9"/>
    <w:rsid w:val="008834C6"/>
    <w:rsid w:val="008E6806"/>
    <w:rsid w:val="009023D8"/>
    <w:rsid w:val="00956BC5"/>
    <w:rsid w:val="009748FA"/>
    <w:rsid w:val="00995953"/>
    <w:rsid w:val="009A50A1"/>
    <w:rsid w:val="009D12BB"/>
    <w:rsid w:val="00A57719"/>
    <w:rsid w:val="00A660BD"/>
    <w:rsid w:val="00A84425"/>
    <w:rsid w:val="00AA1AE9"/>
    <w:rsid w:val="00AB161A"/>
    <w:rsid w:val="00AB26C8"/>
    <w:rsid w:val="00AB460B"/>
    <w:rsid w:val="00AC7652"/>
    <w:rsid w:val="00AE3184"/>
    <w:rsid w:val="00B60C32"/>
    <w:rsid w:val="00B61666"/>
    <w:rsid w:val="00B979E3"/>
    <w:rsid w:val="00BB2010"/>
    <w:rsid w:val="00C0316E"/>
    <w:rsid w:val="00C14BFE"/>
    <w:rsid w:val="00C503A7"/>
    <w:rsid w:val="00C5203C"/>
    <w:rsid w:val="00CC51B2"/>
    <w:rsid w:val="00D11B35"/>
    <w:rsid w:val="00D11BC9"/>
    <w:rsid w:val="00D14FD5"/>
    <w:rsid w:val="00D247A8"/>
    <w:rsid w:val="00E11CDD"/>
    <w:rsid w:val="00E17286"/>
    <w:rsid w:val="00E33756"/>
    <w:rsid w:val="00EA44C7"/>
    <w:rsid w:val="00EB0DF9"/>
    <w:rsid w:val="00EE0F76"/>
    <w:rsid w:val="00F24BAA"/>
    <w:rsid w:val="00FB662A"/>
    <w:rsid w:val="00FD5FB7"/>
    <w:rsid w:val="00FE0D6C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DF4D"/>
  <w15:chartTrackingRefBased/>
  <w15:docId w15:val="{236C901C-E814-4E22-B46C-56B1102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0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76CD0"/>
    <w:pPr>
      <w:keepNext/>
      <w:spacing w:after="60" w:line="240" w:lineRule="auto"/>
      <w:ind w:left="432"/>
      <w:jc w:val="center"/>
      <w:outlineLvl w:val="0"/>
    </w:pPr>
    <w:rPr>
      <w:rFonts w:eastAsia="Times New Roman"/>
      <w:b/>
      <w:bCs/>
      <w:caps/>
      <w:kern w:val="3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6CD0"/>
    <w:rPr>
      <w:rFonts w:ascii="Arial" w:eastAsia="Times New Roman" w:hAnsi="Arial" w:cs="Arial"/>
      <w:b/>
      <w:bCs/>
      <w:caps/>
      <w:kern w:val="32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99"/>
    <w:rsid w:val="00376CD0"/>
    <w:pPr>
      <w:spacing w:after="0" w:line="240" w:lineRule="auto"/>
      <w:jc w:val="both"/>
    </w:pPr>
    <w:rPr>
      <w:rFonts w:eastAsia="Times New Roman" w:cs="Times New Roman"/>
      <w:b/>
      <w:bCs/>
      <w:sz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376CD0"/>
    <w:rPr>
      <w:rFonts w:ascii="Arial" w:eastAsia="Times New Roman" w:hAnsi="Arial" w:cs="Times New Roman"/>
      <w:b/>
      <w:bCs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F7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F7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B979E3"/>
    <w:pPr>
      <w:spacing w:after="0" w:line="240" w:lineRule="auto"/>
    </w:pPr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54F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035"/>
    <w:rPr>
      <w:rFonts w:ascii="Arial" w:hAnsi="Arial" w:cs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35"/>
    <w:rPr>
      <w:rFonts w:ascii="Arial" w:hAnsi="Arial" w:cs="Arial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3570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469B-6D33-4B93-B78C-79C25C9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Bosan Mallam</dc:creator>
  <cp:keywords/>
  <dc:description/>
  <cp:lastModifiedBy>Thomas Dunbar</cp:lastModifiedBy>
  <cp:revision>2</cp:revision>
  <cp:lastPrinted>2023-08-04T17:45:00Z</cp:lastPrinted>
  <dcterms:created xsi:type="dcterms:W3CDTF">2025-01-03T19:37:00Z</dcterms:created>
  <dcterms:modified xsi:type="dcterms:W3CDTF">2025-01-03T19:37:00Z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970254a3bd901de9afac92e642092535d07417bd6b7d3ae43760cdd41419137e</vt:lpwstr>
  </property>
</Properties>
</file>